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Osasun Batzordeak, 2022ko ekainaren 29an egindako bileran, honako erabaki hau onetsi zuen: “Horren bidez, Nafarroako Gobernua premiatzen da aurikula-fibrilazio ez balbularra duten pazienteei berma diezaien eragin zuzeneko ahotiko antikoagulatzaileak eskuratzea, Europako eta Espainiako praktika klinikoko gidetan gomendatzen denari jarraikiz”.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Aurikula-fibrilazio ez balbularra duten pazienteei bermatzea eragin zuzeneko ahotiko antikoagulatzaileak eskuratzea, Europako eta Espainiako praktika klinikoko giden gomendioekin bat.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Eragin zuzeneko ahotiko antikoagulatzaileen bidezko ahotiko tratamendu antikoagulatzailearen hasiera malgutzea, aurikula-fibrilazio ez balbularra duten pazienteek iktusa eta/edo odol-galera handiagoa pairatzeko arrisku handia erakusten dutenean, eta/edo K bitamina-antagonisten bidez antikoagulazioa lortzeko aukera gutxi dutenean.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Hiru hilabetera jaistea K bitamina-antagonistetatik eragin zuzeneko ahotiko antikoagulatzaileetarako aldaketa baimentzeko epe K bitamina-antagonisten bidez antikoagulazioaren kontrol txarra duten pazienteekin.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 Eragin zuzeneko ahotiko antikoagulatzaileek gaur egun behar duten ikuskapen-bisatua sinplifikatzea, geroagoko berrikusketa duen bisatu automatikora iraganez.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5. Osasun arloko profesionalendako alerta-sistema informatizatu bat ezartzea, garaiz identifikatu ahal izateko gaizki antikoagulatuta dauden pazienteak eta tratamendua aldatzeko neurriak aldatzeko.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6. Kalitate-auditoriak gehitzea iktusaren prebentzioan eta antikoagulazioaren kontrolean.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7. Antikoagulatutako pazienteen behatoki bat sortzea, bizitza errealeko datuak bildu ahal izateko”.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ekainaren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