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EB5E1" w14:textId="260224B8" w:rsidR="005B1ED5" w:rsidRDefault="005B1ED5" w:rsidP="002F0951">
      <w:pPr>
        <w:tabs>
          <w:tab w:val="left" w:pos="3780"/>
        </w:tabs>
        <w:spacing w:line="360" w:lineRule="auto"/>
        <w:jc w:val="both"/>
        <w:rPr>
          <w:rFonts w:ascii="DejaVu Serif Condensed" w:hAnsi="DejaVu Serif Condensed"/>
        </w:rPr>
      </w:pPr>
      <w:r>
        <w:rPr>
          <w:rFonts w:ascii="DejaVu Serif Condensed" w:hAnsi="DejaVu Serif Condensed"/>
        </w:rPr>
        <w:t>2024ko otsailaren 26a</w:t>
      </w:r>
    </w:p>
    <w:p w14:paraId="2B1FC34B" w14:textId="5809BBCA" w:rsidR="005B1ED5" w:rsidRDefault="00DE685E" w:rsidP="002F0951">
      <w:pPr>
        <w:tabs>
          <w:tab w:val="left" w:pos="3780"/>
        </w:tabs>
        <w:spacing w:line="360" w:lineRule="auto"/>
        <w:jc w:val="both"/>
        <w:rPr>
          <w:rFonts w:ascii="DejaVu Serif Condensed" w:hAnsi="DejaVu Serif Condensed"/>
        </w:rPr>
      </w:pPr>
      <w:r>
        <w:rPr>
          <w:rFonts w:ascii="DejaVu Serif Condensed" w:hAnsi="DejaVu Serif Condensed"/>
        </w:rPr>
        <w:t>EH Bildu talde parlamentarioari atxikitako foru parlamentari Domingo González Martínez jaunak idatziz erantzuteko galdera egin du Aragoirekin osasun arreta emateko hitzarmenari buruz (11-24/PES-00022). Hona galdera eta Nafarroako Gobernuko Osasuneko kontseilariak horri buruz ematen duen informazioa:</w:t>
      </w:r>
    </w:p>
    <w:p w14:paraId="4DF163E7" w14:textId="7FD62D41" w:rsidR="005B1ED5" w:rsidRPr="005B1ED5" w:rsidRDefault="00C42AB4" w:rsidP="002F0951">
      <w:pPr>
        <w:tabs>
          <w:tab w:val="left" w:pos="3780"/>
        </w:tabs>
        <w:spacing w:line="360" w:lineRule="auto"/>
        <w:jc w:val="both"/>
        <w:rPr>
          <w:rFonts w:ascii="DejaVu Serif Condensed" w:hAnsi="DejaVu Serif Condensed"/>
          <w:bCs/>
        </w:rPr>
      </w:pPr>
      <w:r>
        <w:rPr>
          <w:rFonts w:ascii="DejaVu Serif Condensed" w:hAnsi="DejaVu Serif Condensed"/>
        </w:rPr>
        <w:t xml:space="preserve">- Indarrean dago osasun laguntzarako hitzarmena Aragoirekin </w:t>
      </w:r>
      <w:proofErr w:type="spellStart"/>
      <w:r>
        <w:rPr>
          <w:rFonts w:ascii="DejaVu Serif Condensed" w:hAnsi="DejaVu Serif Condensed"/>
        </w:rPr>
        <w:t>Tarazonako</w:t>
      </w:r>
      <w:proofErr w:type="spellEnd"/>
      <w:r>
        <w:rPr>
          <w:rFonts w:ascii="DejaVu Serif Condensed" w:hAnsi="DejaVu Serif Condensed"/>
        </w:rPr>
        <w:t xml:space="preserve"> eta/edo Sos del Rey </w:t>
      </w:r>
      <w:proofErr w:type="spellStart"/>
      <w:r>
        <w:rPr>
          <w:rFonts w:ascii="DejaVu Serif Condensed" w:hAnsi="DejaVu Serif Condensed"/>
        </w:rPr>
        <w:t>Católicoko</w:t>
      </w:r>
      <w:proofErr w:type="spellEnd"/>
      <w:r>
        <w:rPr>
          <w:rFonts w:ascii="DejaVu Serif Condensed" w:hAnsi="DejaVu Serif Condensed"/>
        </w:rPr>
        <w:t xml:space="preserve"> oinarrizko eskualderako? Hala ez bada, noiz arte egon da indarrean?</w:t>
      </w:r>
    </w:p>
    <w:p w14:paraId="5D502884" w14:textId="7C93D222" w:rsidR="005B1ED5" w:rsidRDefault="00646CDB" w:rsidP="002F0951">
      <w:pPr>
        <w:tabs>
          <w:tab w:val="left" w:pos="3780"/>
        </w:tabs>
        <w:spacing w:line="360" w:lineRule="auto"/>
        <w:jc w:val="both"/>
        <w:rPr>
          <w:rFonts w:ascii="DejaVu Serif Condensed" w:hAnsi="DejaVu Serif Condensed"/>
        </w:rPr>
      </w:pPr>
      <w:r>
        <w:rPr>
          <w:rFonts w:ascii="DejaVu Serif Condensed" w:hAnsi="DejaVu Serif Condensed"/>
        </w:rPr>
        <w:t>Hitzarmena 2023ko apirilean izenpetu zen, eta lau urteko iraupena zuen.</w:t>
      </w:r>
    </w:p>
    <w:p w14:paraId="1865D6C8" w14:textId="0A0F1646" w:rsidR="005B1ED5" w:rsidRPr="004D653C" w:rsidRDefault="00C42AB4" w:rsidP="00C42AB4">
      <w:pPr>
        <w:tabs>
          <w:tab w:val="left" w:pos="3780"/>
        </w:tabs>
        <w:spacing w:line="360" w:lineRule="auto"/>
        <w:jc w:val="both"/>
        <w:rPr>
          <w:rFonts w:ascii="DejaVu Serif Condensed" w:hAnsi="DejaVu Serif Condensed"/>
          <w:bCs/>
        </w:rPr>
      </w:pPr>
      <w:r>
        <w:rPr>
          <w:rFonts w:ascii="DejaVu Serif Condensed" w:hAnsi="DejaVu Serif Condensed"/>
        </w:rPr>
        <w:t>- Zenbat urtez egon da indarrean hitzarmen hori eta zenbat osasun laguntza eman zaizkie Aragoiko Komunitateko pertsonei indarraldiko urte bakoitzean?</w:t>
      </w:r>
    </w:p>
    <w:p w14:paraId="51E4D6D0" w14:textId="77777777" w:rsidR="005B1ED5" w:rsidRDefault="00774DE5" w:rsidP="002F0951">
      <w:pPr>
        <w:tabs>
          <w:tab w:val="left" w:pos="3780"/>
        </w:tabs>
        <w:spacing w:line="360" w:lineRule="auto"/>
        <w:jc w:val="both"/>
        <w:rPr>
          <w:rFonts w:ascii="DejaVu Serif Condensed" w:hAnsi="DejaVu Serif Condensed"/>
        </w:rPr>
      </w:pPr>
      <w:r>
        <w:rPr>
          <w:rFonts w:ascii="DejaVu Serif Condensed" w:hAnsi="DejaVu Serif Condensed"/>
        </w:rPr>
        <w:t>Erkidego mugakideekin osasun laguntza emateko lankidetza hitzarmenak osasuneko eskumenak autonomia erkidegoei transferitu baino lehenagokoak dira.</w:t>
      </w:r>
    </w:p>
    <w:p w14:paraId="6DA43F84" w14:textId="77777777" w:rsidR="005B1ED5" w:rsidRDefault="00646CDB" w:rsidP="002F0951">
      <w:pPr>
        <w:tabs>
          <w:tab w:val="left" w:pos="3780"/>
        </w:tabs>
        <w:spacing w:line="360" w:lineRule="auto"/>
        <w:jc w:val="both"/>
        <w:rPr>
          <w:rFonts w:ascii="DejaVu Serif Condensed" w:hAnsi="DejaVu Serif Condensed"/>
        </w:rPr>
      </w:pPr>
      <w:r>
        <w:rPr>
          <w:rFonts w:ascii="DejaVu Serif Condensed" w:hAnsi="DejaVu Serif Condensed"/>
        </w:rPr>
        <w:t>Aldian-aldian eguneratzen dira.</w:t>
      </w:r>
    </w:p>
    <w:p w14:paraId="24DFF0BC" w14:textId="5311D1A3" w:rsidR="00774DE5" w:rsidRDefault="00646CDB" w:rsidP="002F0951">
      <w:pPr>
        <w:tabs>
          <w:tab w:val="left" w:pos="3780"/>
        </w:tabs>
        <w:spacing w:line="360" w:lineRule="auto"/>
        <w:jc w:val="both"/>
        <w:rPr>
          <w:rFonts w:ascii="DejaVu Serif Condensed" w:hAnsi="DejaVu Serif Condensed"/>
        </w:rPr>
      </w:pPr>
      <w:r>
        <w:rPr>
          <w:rFonts w:ascii="DejaVu Serif Condensed" w:hAnsi="DejaVu Serif Condensed"/>
        </w:rPr>
        <w:t xml:space="preserve">2023tik gaur egunera bitarte </w:t>
      </w:r>
      <w:proofErr w:type="spellStart"/>
      <w:r>
        <w:rPr>
          <w:rFonts w:ascii="DejaVu Serif Condensed" w:hAnsi="DejaVu Serif Condensed"/>
        </w:rPr>
        <w:t>Tarazonako</w:t>
      </w:r>
      <w:proofErr w:type="spellEnd"/>
      <w:r>
        <w:rPr>
          <w:rFonts w:ascii="DejaVu Serif Condensed" w:hAnsi="DejaVu Serif Condensed"/>
        </w:rPr>
        <w:t xml:space="preserve"> eta Sos del Rey </w:t>
      </w:r>
      <w:proofErr w:type="spellStart"/>
      <w:r>
        <w:rPr>
          <w:rFonts w:ascii="DejaVu Serif Condensed" w:hAnsi="DejaVu Serif Condensed"/>
        </w:rPr>
        <w:t>Católicoko</w:t>
      </w:r>
      <w:proofErr w:type="spellEnd"/>
      <w:r>
        <w:rPr>
          <w:rFonts w:ascii="DejaVu Serif Condensed" w:hAnsi="DejaVu Serif Condensed"/>
        </w:rPr>
        <w:t xml:space="preserve"> pertsonei O-</w:t>
      </w:r>
      <w:proofErr w:type="spellStart"/>
      <w:r>
        <w:rPr>
          <w:rFonts w:ascii="DejaVu Serif Condensed" w:hAnsi="DejaVu Serif Condensed"/>
        </w:rPr>
        <w:t>NOZen</w:t>
      </w:r>
      <w:proofErr w:type="spellEnd"/>
      <w:r>
        <w:rPr>
          <w:rFonts w:ascii="DejaVu Serif Condensed" w:hAnsi="DejaVu Serif Condensed"/>
        </w:rPr>
        <w:t xml:space="preserve"> emandako arretak taula hauetan jaso dira:</w:t>
      </w:r>
    </w:p>
    <w:tbl>
      <w:tblPr>
        <w:tblW w:w="37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520"/>
      </w:tblGrid>
      <w:tr w:rsidR="00351150" w:rsidRPr="00351150" w14:paraId="4C5FAB1D" w14:textId="77777777" w:rsidTr="00416222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BBC7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b/>
                <w:bCs/>
                <w:color w:val="000000"/>
              </w:rPr>
            </w:pPr>
            <w:bookmarkStart w:id="0" w:name="_Hlk165025958"/>
            <w:r>
              <w:rPr>
                <w:rFonts w:ascii="DejaVu Serif Condensed" w:hAnsi="DejaVu Serif Condensed"/>
                <w:b/>
                <w:color w:val="000000"/>
              </w:rPr>
              <w:t>urtea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B5BA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b/>
                <w:bCs/>
                <w:color w:val="000000"/>
              </w:rPr>
            </w:pPr>
            <w:r>
              <w:rPr>
                <w:rFonts w:ascii="DejaVu Serif Condensed" w:hAnsi="DejaVu Serif Condensed"/>
                <w:b/>
                <w:color w:val="000000"/>
              </w:rPr>
              <w:t>Kanpo-kontsultak</w:t>
            </w:r>
          </w:p>
        </w:tc>
      </w:tr>
      <w:tr w:rsidR="00351150" w:rsidRPr="00351150" w14:paraId="0A41B558" w14:textId="77777777" w:rsidTr="0041622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44BD5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>
              <w:rPr>
                <w:rFonts w:ascii="DejaVu Serif Condensed" w:hAnsi="DejaVu Serif Condensed"/>
                <w:color w:val="000000"/>
              </w:rPr>
              <w:t>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DEB1E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>
              <w:rPr>
                <w:rFonts w:ascii="DejaVu Serif Condensed" w:hAnsi="DejaVu Serif Condensed"/>
                <w:color w:val="000000"/>
              </w:rPr>
              <w:t>3292</w:t>
            </w:r>
          </w:p>
        </w:tc>
      </w:tr>
      <w:tr w:rsidR="00351150" w:rsidRPr="00351150" w14:paraId="443E73CE" w14:textId="77777777" w:rsidTr="0041622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6A379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>
              <w:rPr>
                <w:rFonts w:ascii="DejaVu Serif Condensed" w:hAnsi="DejaVu Serif Condensed"/>
                <w:color w:val="000000"/>
              </w:rPr>
              <w:t>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1CC4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>
              <w:rPr>
                <w:rFonts w:ascii="DejaVu Serif Condensed" w:hAnsi="DejaVu Serif Condensed"/>
                <w:color w:val="000000"/>
              </w:rPr>
              <w:t>507</w:t>
            </w:r>
          </w:p>
        </w:tc>
      </w:tr>
    </w:tbl>
    <w:p w14:paraId="3A91F572" w14:textId="77777777" w:rsidR="00351150" w:rsidRPr="00351150" w:rsidRDefault="00351150" w:rsidP="00351150">
      <w:pPr>
        <w:tabs>
          <w:tab w:val="left" w:pos="3780"/>
        </w:tabs>
        <w:spacing w:line="360" w:lineRule="auto"/>
        <w:jc w:val="both"/>
        <w:rPr>
          <w:rFonts w:ascii="DejaVu Serif Condensed" w:hAnsi="DejaVu Serif Condensed"/>
        </w:rPr>
      </w:pPr>
    </w:p>
    <w:tbl>
      <w:tblPr>
        <w:tblW w:w="799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014"/>
        <w:gridCol w:w="2780"/>
      </w:tblGrid>
      <w:tr w:rsidR="00351150" w:rsidRPr="00351150" w14:paraId="3A7A4609" w14:textId="77777777" w:rsidTr="0035115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F0A2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b/>
                <w:bCs/>
                <w:color w:val="000000"/>
              </w:rPr>
            </w:pPr>
            <w:r>
              <w:rPr>
                <w:rFonts w:ascii="DejaVu Serif Condensed" w:hAnsi="DejaVu Serif Condensed"/>
                <w:b/>
                <w:color w:val="000000"/>
              </w:rPr>
              <w:t>urtea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1EA3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b/>
                <w:bCs/>
                <w:color w:val="000000"/>
              </w:rPr>
            </w:pPr>
            <w:r>
              <w:rPr>
                <w:rFonts w:ascii="DejaVu Serif Condensed" w:hAnsi="DejaVu Serif Condensed"/>
                <w:b/>
                <w:color w:val="000000"/>
              </w:rPr>
              <w:t>Ospitalea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3E5D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b/>
                <w:bCs/>
                <w:color w:val="000000"/>
              </w:rPr>
            </w:pPr>
            <w:r>
              <w:rPr>
                <w:rFonts w:ascii="DejaVu Serif Condensed" w:hAnsi="DejaVu Serif Condensed"/>
                <w:b/>
                <w:color w:val="000000"/>
              </w:rPr>
              <w:t>Ospitaleratzeak</w:t>
            </w:r>
          </w:p>
        </w:tc>
      </w:tr>
      <w:tr w:rsidR="00351150" w:rsidRPr="00351150" w14:paraId="07CFE10A" w14:textId="77777777" w:rsidTr="0035115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8F59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>
              <w:rPr>
                <w:rFonts w:ascii="DejaVu Serif Condensed" w:hAnsi="DejaVu Serif Condensed"/>
                <w:color w:val="000000"/>
              </w:rPr>
              <w:t>2023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3F7E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proofErr w:type="spellStart"/>
            <w:r>
              <w:rPr>
                <w:rFonts w:ascii="DejaVu Serif Condensed" w:hAnsi="DejaVu Serif Condensed"/>
                <w:color w:val="000000"/>
              </w:rPr>
              <w:t>Reina</w:t>
            </w:r>
            <w:proofErr w:type="spellEnd"/>
            <w:r>
              <w:rPr>
                <w:rFonts w:ascii="DejaVu Serif Condensed" w:hAnsi="DejaVu Serif Condensed"/>
                <w:color w:val="000000"/>
              </w:rPr>
              <w:t xml:space="preserve"> </w:t>
            </w:r>
            <w:proofErr w:type="spellStart"/>
            <w:r>
              <w:rPr>
                <w:rFonts w:ascii="DejaVu Serif Condensed" w:hAnsi="DejaVu Serif Condensed"/>
                <w:color w:val="000000"/>
              </w:rPr>
              <w:t>Sofía</w:t>
            </w:r>
            <w:proofErr w:type="spellEnd"/>
            <w:r>
              <w:rPr>
                <w:rFonts w:ascii="DejaVu Serif Condensed" w:hAnsi="DejaVu Serif Condensed"/>
                <w:color w:val="000000"/>
              </w:rPr>
              <w:t xml:space="preserve"> Ospitalea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AFDA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>
              <w:rPr>
                <w:rFonts w:ascii="DejaVu Serif Condensed" w:hAnsi="DejaVu Serif Condensed"/>
                <w:color w:val="000000"/>
              </w:rPr>
              <w:t>370</w:t>
            </w:r>
          </w:p>
        </w:tc>
      </w:tr>
      <w:tr w:rsidR="00351150" w:rsidRPr="00351150" w14:paraId="175A0C35" w14:textId="77777777" w:rsidTr="0035115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01DE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>
              <w:rPr>
                <w:rFonts w:ascii="DejaVu Serif Condensed" w:hAnsi="DejaVu Serif Condensed"/>
                <w:color w:val="000000"/>
              </w:rPr>
              <w:t>2023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7532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>
              <w:rPr>
                <w:rFonts w:ascii="DejaVu Serif Condensed" w:hAnsi="DejaVu Serif Condensed"/>
                <w:color w:val="000000"/>
              </w:rPr>
              <w:t>Nafarroako Ospitale Unibertsitarioa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C6F2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>
              <w:rPr>
                <w:rFonts w:ascii="DejaVu Serif Condensed" w:hAnsi="DejaVu Serif Condensed"/>
                <w:color w:val="000000"/>
              </w:rPr>
              <w:t>108</w:t>
            </w:r>
          </w:p>
        </w:tc>
      </w:tr>
      <w:tr w:rsidR="00351150" w:rsidRPr="00351150" w14:paraId="03FA7A5A" w14:textId="77777777" w:rsidTr="0035115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FC02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>
              <w:rPr>
                <w:rFonts w:ascii="DejaVu Serif Condensed" w:hAnsi="DejaVu Serif Condensed"/>
                <w:color w:val="000000"/>
              </w:rPr>
              <w:t>2024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BFC1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proofErr w:type="spellStart"/>
            <w:r>
              <w:rPr>
                <w:rFonts w:ascii="DejaVu Serif Condensed" w:hAnsi="DejaVu Serif Condensed"/>
                <w:color w:val="000000"/>
              </w:rPr>
              <w:t>Reina</w:t>
            </w:r>
            <w:proofErr w:type="spellEnd"/>
            <w:r>
              <w:rPr>
                <w:rFonts w:ascii="DejaVu Serif Condensed" w:hAnsi="DejaVu Serif Condensed"/>
                <w:color w:val="000000"/>
              </w:rPr>
              <w:t xml:space="preserve"> </w:t>
            </w:r>
            <w:proofErr w:type="spellStart"/>
            <w:r>
              <w:rPr>
                <w:rFonts w:ascii="DejaVu Serif Condensed" w:hAnsi="DejaVu Serif Condensed"/>
                <w:color w:val="000000"/>
              </w:rPr>
              <w:t>Sofía</w:t>
            </w:r>
            <w:proofErr w:type="spellEnd"/>
            <w:r>
              <w:rPr>
                <w:rFonts w:ascii="DejaVu Serif Condensed" w:hAnsi="DejaVu Serif Condensed"/>
                <w:color w:val="000000"/>
              </w:rPr>
              <w:t xml:space="preserve"> Ospitalea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1FA9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>
              <w:rPr>
                <w:rFonts w:ascii="DejaVu Serif Condensed" w:hAnsi="DejaVu Serif Condensed"/>
                <w:color w:val="000000"/>
              </w:rPr>
              <w:t>75</w:t>
            </w:r>
          </w:p>
        </w:tc>
      </w:tr>
      <w:tr w:rsidR="00351150" w:rsidRPr="00351150" w14:paraId="6DDC46E6" w14:textId="77777777" w:rsidTr="0035115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8E29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>
              <w:rPr>
                <w:rFonts w:ascii="DejaVu Serif Condensed" w:hAnsi="DejaVu Serif Condensed"/>
                <w:color w:val="000000"/>
              </w:rPr>
              <w:t>2024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8EF6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>
              <w:rPr>
                <w:rFonts w:ascii="DejaVu Serif Condensed" w:hAnsi="DejaVu Serif Condensed"/>
                <w:color w:val="000000"/>
              </w:rPr>
              <w:t>Nafarroako Ospitale Unibertsitarioa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6BEC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>
              <w:rPr>
                <w:rFonts w:ascii="DejaVu Serif Condensed" w:hAnsi="DejaVu Serif Condensed"/>
                <w:color w:val="000000"/>
              </w:rPr>
              <w:t>16</w:t>
            </w:r>
          </w:p>
        </w:tc>
      </w:tr>
    </w:tbl>
    <w:p w14:paraId="226298D9" w14:textId="77777777" w:rsidR="00AA0757" w:rsidRDefault="00AA0757" w:rsidP="00351150">
      <w:pPr>
        <w:tabs>
          <w:tab w:val="left" w:pos="3780"/>
        </w:tabs>
        <w:spacing w:line="360" w:lineRule="auto"/>
        <w:jc w:val="both"/>
        <w:rPr>
          <w:rFonts w:ascii="DejaVu Serif Condensed" w:hAnsi="DejaVu Serif Condensed"/>
        </w:rPr>
      </w:pPr>
    </w:p>
    <w:tbl>
      <w:tblPr>
        <w:tblW w:w="71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00"/>
        <w:gridCol w:w="1800"/>
      </w:tblGrid>
      <w:tr w:rsidR="00351150" w:rsidRPr="00351150" w14:paraId="38F0A798" w14:textId="77777777" w:rsidTr="00416222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7720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b/>
                <w:bCs/>
                <w:color w:val="000000"/>
              </w:rPr>
            </w:pPr>
            <w:r>
              <w:rPr>
                <w:rFonts w:ascii="DejaVu Serif Condensed" w:hAnsi="DejaVu Serif Condensed"/>
                <w:b/>
                <w:color w:val="000000"/>
              </w:rPr>
              <w:t>urtea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EC9A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b/>
                <w:bCs/>
                <w:color w:val="000000"/>
              </w:rPr>
            </w:pPr>
            <w:r>
              <w:rPr>
                <w:rFonts w:ascii="DejaVu Serif Condensed" w:hAnsi="DejaVu Serif Condensed"/>
                <w:b/>
                <w:color w:val="000000"/>
              </w:rPr>
              <w:t>Ospitaleetako larrialdiak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B1F4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b/>
                <w:bCs/>
                <w:color w:val="000000"/>
              </w:rPr>
            </w:pPr>
            <w:r>
              <w:rPr>
                <w:rFonts w:ascii="DejaVu Serif Condensed" w:hAnsi="DejaVu Serif Condensed"/>
                <w:b/>
                <w:color w:val="000000"/>
              </w:rPr>
              <w:t>Larrialdiak</w:t>
            </w:r>
          </w:p>
        </w:tc>
      </w:tr>
      <w:tr w:rsidR="00351150" w:rsidRPr="00351150" w14:paraId="2E5A3CE4" w14:textId="77777777" w:rsidTr="0041622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56C7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>
              <w:rPr>
                <w:rFonts w:ascii="DejaVu Serif Condensed" w:hAnsi="DejaVu Serif Condensed"/>
                <w:color w:val="000000"/>
              </w:rPr>
              <w:t>2023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BAA1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proofErr w:type="spellStart"/>
            <w:r>
              <w:rPr>
                <w:rFonts w:ascii="DejaVu Serif Condensed" w:hAnsi="DejaVu Serif Condensed"/>
                <w:color w:val="000000"/>
              </w:rPr>
              <w:t>Reina</w:t>
            </w:r>
            <w:proofErr w:type="spellEnd"/>
            <w:r>
              <w:rPr>
                <w:rFonts w:ascii="DejaVu Serif Condensed" w:hAnsi="DejaVu Serif Condensed"/>
                <w:color w:val="000000"/>
              </w:rPr>
              <w:t xml:space="preserve"> </w:t>
            </w:r>
            <w:proofErr w:type="spellStart"/>
            <w:r>
              <w:rPr>
                <w:rFonts w:ascii="DejaVu Serif Condensed" w:hAnsi="DejaVu Serif Condensed"/>
                <w:color w:val="000000"/>
              </w:rPr>
              <w:t>Sofía</w:t>
            </w:r>
            <w:proofErr w:type="spellEnd"/>
            <w:r>
              <w:rPr>
                <w:rFonts w:ascii="DejaVu Serif Condensed" w:hAnsi="DejaVu Serif Condensed"/>
                <w:color w:val="000000"/>
              </w:rPr>
              <w:t xml:space="preserve"> Ospitalea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7E04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>
              <w:rPr>
                <w:rFonts w:ascii="DejaVu Serif Condensed" w:hAnsi="DejaVu Serif Condensed"/>
                <w:color w:val="000000"/>
              </w:rPr>
              <w:t>3173</w:t>
            </w:r>
          </w:p>
        </w:tc>
      </w:tr>
      <w:tr w:rsidR="00351150" w:rsidRPr="00351150" w14:paraId="5A12A3A4" w14:textId="77777777" w:rsidTr="0041622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BDB6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>
              <w:rPr>
                <w:rFonts w:ascii="DejaVu Serif Condensed" w:hAnsi="DejaVu Serif Condensed"/>
                <w:color w:val="000000"/>
              </w:rPr>
              <w:t>2023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C283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>
              <w:rPr>
                <w:rFonts w:ascii="DejaVu Serif Condensed" w:hAnsi="DejaVu Serif Condensed"/>
                <w:color w:val="000000"/>
              </w:rPr>
              <w:t>Nafarroako Ospitale Unibertsitarioa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FBCD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>
              <w:rPr>
                <w:rFonts w:ascii="DejaVu Serif Condensed" w:hAnsi="DejaVu Serif Condensed"/>
                <w:color w:val="000000"/>
              </w:rPr>
              <w:t>268</w:t>
            </w:r>
          </w:p>
        </w:tc>
      </w:tr>
      <w:tr w:rsidR="00351150" w:rsidRPr="00351150" w14:paraId="469E2AE3" w14:textId="77777777" w:rsidTr="0041622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9EF3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>
              <w:rPr>
                <w:rFonts w:ascii="DejaVu Serif Condensed" w:hAnsi="DejaVu Serif Condensed"/>
                <w:color w:val="000000"/>
              </w:rPr>
              <w:t>2024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97FC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proofErr w:type="spellStart"/>
            <w:r>
              <w:rPr>
                <w:rFonts w:ascii="DejaVu Serif Condensed" w:hAnsi="DejaVu Serif Condensed"/>
                <w:color w:val="000000"/>
              </w:rPr>
              <w:t>Reina</w:t>
            </w:r>
            <w:proofErr w:type="spellEnd"/>
            <w:r>
              <w:rPr>
                <w:rFonts w:ascii="DejaVu Serif Condensed" w:hAnsi="DejaVu Serif Condensed"/>
                <w:color w:val="000000"/>
              </w:rPr>
              <w:t xml:space="preserve"> </w:t>
            </w:r>
            <w:proofErr w:type="spellStart"/>
            <w:r>
              <w:rPr>
                <w:rFonts w:ascii="DejaVu Serif Condensed" w:hAnsi="DejaVu Serif Condensed"/>
                <w:color w:val="000000"/>
              </w:rPr>
              <w:t>Sofía</w:t>
            </w:r>
            <w:proofErr w:type="spellEnd"/>
            <w:r>
              <w:rPr>
                <w:rFonts w:ascii="DejaVu Serif Condensed" w:hAnsi="DejaVu Serif Condensed"/>
                <w:color w:val="000000"/>
              </w:rPr>
              <w:t xml:space="preserve"> Ospitalea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71DE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>
              <w:rPr>
                <w:rFonts w:ascii="DejaVu Serif Condensed" w:hAnsi="DejaVu Serif Condensed"/>
                <w:color w:val="000000"/>
              </w:rPr>
              <w:t>457</w:t>
            </w:r>
          </w:p>
        </w:tc>
      </w:tr>
      <w:tr w:rsidR="00351150" w:rsidRPr="00351150" w14:paraId="1C0E5FCD" w14:textId="77777777" w:rsidTr="0041622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2D1E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>
              <w:rPr>
                <w:rFonts w:ascii="DejaVu Serif Condensed" w:hAnsi="DejaVu Serif Condensed"/>
                <w:color w:val="000000"/>
              </w:rPr>
              <w:t>2024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ABE4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>
              <w:rPr>
                <w:rFonts w:ascii="DejaVu Serif Condensed" w:hAnsi="DejaVu Serif Condensed"/>
                <w:color w:val="000000"/>
              </w:rPr>
              <w:t>Nafarroako Ospitale Unibertsitarioa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3B6B" w14:textId="77777777" w:rsidR="00351150" w:rsidRPr="00351150" w:rsidRDefault="00351150" w:rsidP="00416222">
            <w:pPr>
              <w:jc w:val="center"/>
              <w:rPr>
                <w:rFonts w:ascii="DejaVu Serif Condensed" w:hAnsi="DejaVu Serif Condensed" w:cs="Calibri"/>
                <w:color w:val="000000"/>
              </w:rPr>
            </w:pPr>
            <w:r>
              <w:rPr>
                <w:rFonts w:ascii="DejaVu Serif Condensed" w:hAnsi="DejaVu Serif Condensed"/>
                <w:color w:val="000000"/>
              </w:rPr>
              <w:t>31</w:t>
            </w:r>
          </w:p>
        </w:tc>
      </w:tr>
      <w:bookmarkEnd w:id="0"/>
    </w:tbl>
    <w:p w14:paraId="6E7DEC79" w14:textId="77777777" w:rsidR="00C42AB4" w:rsidRPr="00774DE5" w:rsidRDefault="00C42AB4" w:rsidP="00774DE5">
      <w:pPr>
        <w:tabs>
          <w:tab w:val="left" w:pos="3780"/>
        </w:tabs>
        <w:spacing w:line="360" w:lineRule="auto"/>
        <w:jc w:val="both"/>
        <w:rPr>
          <w:rFonts w:ascii="DejaVu Serif Condensed" w:hAnsi="DejaVu Serif Condensed"/>
        </w:rPr>
      </w:pPr>
    </w:p>
    <w:p w14:paraId="4B35FEC4" w14:textId="11FE01D9" w:rsidR="005B1ED5" w:rsidRPr="004D653C" w:rsidRDefault="00774DE5" w:rsidP="00774DE5">
      <w:pPr>
        <w:tabs>
          <w:tab w:val="left" w:pos="3780"/>
        </w:tabs>
        <w:spacing w:line="360" w:lineRule="auto"/>
        <w:jc w:val="both"/>
        <w:rPr>
          <w:rFonts w:ascii="DejaVu Serif Condensed" w:hAnsi="DejaVu Serif Condensed"/>
          <w:bCs/>
        </w:rPr>
      </w:pPr>
      <w:r>
        <w:rPr>
          <w:rFonts w:ascii="DejaVu Serif Condensed" w:hAnsi="DejaVu Serif Condensed"/>
        </w:rPr>
        <w:lastRenderedPageBreak/>
        <w:t>- Zergatik ez zaio osasun laguntza hori Aragoiko Komunitateari zuzenean fakturatu, edo, gutxienez, zergatik ez da Osasun Kohesiorako Funtsaren Informazio Sisteman sartu?</w:t>
      </w:r>
    </w:p>
    <w:p w14:paraId="2C88BADB" w14:textId="77777777" w:rsidR="005B1ED5" w:rsidRDefault="00351150" w:rsidP="00774DE5">
      <w:pPr>
        <w:tabs>
          <w:tab w:val="left" w:pos="3780"/>
        </w:tabs>
        <w:spacing w:line="360" w:lineRule="auto"/>
        <w:jc w:val="both"/>
        <w:rPr>
          <w:rFonts w:ascii="DejaVu Serif Condensed" w:hAnsi="DejaVu Serif Condensed"/>
        </w:rPr>
      </w:pPr>
      <w:r>
        <w:rPr>
          <w:rFonts w:ascii="DejaVu Serif Condensed" w:hAnsi="DejaVu Serif Condensed"/>
        </w:rPr>
        <w:t>Erkidego mugakideen arteko osasun arretarako hitzarmenak ezin du eragin aldebiko konpentsazio ekonomikorik eta ez da Osasun Kohesiorako Funtsaren Informazio Sistema bidez konpentsatzen.</w:t>
      </w:r>
    </w:p>
    <w:p w14:paraId="6E3D60B1" w14:textId="77777777" w:rsidR="005B1ED5" w:rsidRDefault="000D1163" w:rsidP="00774DE5">
      <w:pPr>
        <w:tabs>
          <w:tab w:val="left" w:pos="3780"/>
        </w:tabs>
        <w:spacing w:line="360" w:lineRule="auto"/>
        <w:jc w:val="both"/>
        <w:rPr>
          <w:rFonts w:ascii="DejaVu Serif Condensed" w:hAnsi="DejaVu Serif Condensed"/>
        </w:rPr>
      </w:pPr>
      <w:r>
        <w:rPr>
          <w:rFonts w:ascii="DejaVu Serif Condensed" w:hAnsi="DejaVu Serif Condensed"/>
        </w:rPr>
        <w:t>Osasun Ministerioa beste mekanismo batzuk erabiltzeko aukera ari da aztertzen arreta horietan erkidegoen arteko konpentsazioak egiteko.</w:t>
      </w:r>
    </w:p>
    <w:p w14:paraId="54BAF13F" w14:textId="77777777" w:rsidR="005B1ED5" w:rsidRDefault="00AA0757" w:rsidP="00774DE5">
      <w:pPr>
        <w:tabs>
          <w:tab w:val="left" w:pos="3780"/>
        </w:tabs>
        <w:spacing w:line="360" w:lineRule="auto"/>
        <w:jc w:val="both"/>
        <w:rPr>
          <w:rFonts w:ascii="DejaVu Serif Condensed" w:hAnsi="DejaVu Serif Condensed"/>
        </w:rPr>
      </w:pPr>
      <w:r>
        <w:rPr>
          <w:rFonts w:ascii="DejaVu Serif Condensed" w:hAnsi="DejaVu Serif Condensed"/>
        </w:rPr>
        <w:t>Osasun Kohesiorako Funtsaren Informazio Sistema bidez erregistratzen eta konpentsatzen ahal diren prozesuak kontuan hartzen ari dira prozedura horretan.</w:t>
      </w:r>
    </w:p>
    <w:p w14:paraId="330B12A4" w14:textId="58999981" w:rsidR="00AA0757" w:rsidRDefault="000D1163" w:rsidP="002F0951">
      <w:pPr>
        <w:tabs>
          <w:tab w:val="left" w:pos="3780"/>
        </w:tabs>
        <w:spacing w:line="360" w:lineRule="auto"/>
        <w:jc w:val="both"/>
        <w:rPr>
          <w:rFonts w:ascii="DejaVu Serif Condensed" w:hAnsi="DejaVu Serif Condensed"/>
        </w:rPr>
      </w:pPr>
      <w:r>
        <w:rPr>
          <w:rFonts w:ascii="DejaVu Serif Condensed" w:hAnsi="DejaVu Serif Condensed"/>
        </w:rPr>
        <w:t>Aragoiko Autonomia Erkidegoak 2023an zehar Osasun Kohesiorako Funtsaren Informazio Sistemaren bidez 63 arreta eskatu ditu Nafarroako Ospitale Unibertsitarioan, sistema horren bidez araututako arreta ereduen eta prozeduren inguruan.</w:t>
      </w:r>
    </w:p>
    <w:p w14:paraId="6127A1D7" w14:textId="77777777" w:rsidR="005B1ED5" w:rsidRDefault="00DE685E" w:rsidP="002F0951">
      <w:pPr>
        <w:tabs>
          <w:tab w:val="left" w:pos="3780"/>
        </w:tabs>
        <w:spacing w:line="360" w:lineRule="auto"/>
        <w:jc w:val="both"/>
        <w:rPr>
          <w:rFonts w:ascii="DejaVu Serif Condensed" w:hAnsi="DejaVu Serif Condensed"/>
        </w:rPr>
      </w:pPr>
      <w:r>
        <w:rPr>
          <w:rFonts w:ascii="DejaVu Serif Condensed" w:hAnsi="DejaVu Serif Condensed"/>
        </w:rPr>
        <w:t>Hori guztia jakinarazten dizut, Nafarroako Parlamentuko Erregelamenduaren 215. artikulua betez.</w:t>
      </w:r>
    </w:p>
    <w:p w14:paraId="6C688528" w14:textId="17A2C222" w:rsidR="005B1ED5" w:rsidRDefault="00DE685E" w:rsidP="004D653C">
      <w:pPr>
        <w:tabs>
          <w:tab w:val="left" w:pos="3780"/>
        </w:tabs>
        <w:spacing w:line="360" w:lineRule="auto"/>
        <w:jc w:val="center"/>
        <w:rPr>
          <w:rFonts w:ascii="DejaVu Serif Condensed" w:hAnsi="DejaVu Serif Condensed"/>
        </w:rPr>
      </w:pPr>
      <w:r>
        <w:rPr>
          <w:rFonts w:ascii="DejaVu Serif Condensed" w:hAnsi="DejaVu Serif Condensed"/>
        </w:rPr>
        <w:t>Iruñean, 2024ko otsailaren 23an</w:t>
      </w:r>
    </w:p>
    <w:p w14:paraId="59EAEE82" w14:textId="348432F3" w:rsidR="000D1163" w:rsidRPr="000D1163" w:rsidRDefault="004D653C" w:rsidP="004D653C">
      <w:pPr>
        <w:spacing w:line="360" w:lineRule="auto"/>
        <w:jc w:val="center"/>
        <w:rPr>
          <w:rFonts w:ascii="DejaVu Serif Condensed" w:hAnsi="DejaVu Serif Condensed"/>
        </w:rPr>
      </w:pPr>
      <w:r>
        <w:rPr>
          <w:rFonts w:ascii="DejaVu Serif Condensed" w:hAnsi="DejaVu Serif Condensed"/>
        </w:rPr>
        <w:t xml:space="preserve">Osasuneko kontseilaria: Fernando Domínguez </w:t>
      </w:r>
      <w:proofErr w:type="spellStart"/>
      <w:r>
        <w:rPr>
          <w:rFonts w:ascii="DejaVu Serif Condensed" w:hAnsi="DejaVu Serif Condensed"/>
        </w:rPr>
        <w:t>Cunchillos</w:t>
      </w:r>
      <w:proofErr w:type="spellEnd"/>
    </w:p>
    <w:sectPr w:rsidR="000D1163" w:rsidRPr="000D1163" w:rsidSect="002F0951">
      <w:pgSz w:w="11906" w:h="16838"/>
      <w:pgMar w:top="1843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96146" w14:textId="77777777" w:rsidR="00DE685E" w:rsidRDefault="00DE685E" w:rsidP="00DE685E">
      <w:r>
        <w:separator/>
      </w:r>
    </w:p>
  </w:endnote>
  <w:endnote w:type="continuationSeparator" w:id="0">
    <w:p w14:paraId="683FD7E0" w14:textId="77777777" w:rsidR="00DE685E" w:rsidRDefault="00DE685E" w:rsidP="00DE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erif Condensed">
    <w:altName w:val="Sylfaen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98056" w14:textId="77777777" w:rsidR="00DE685E" w:rsidRDefault="00DE685E" w:rsidP="00DE685E">
      <w:r>
        <w:separator/>
      </w:r>
    </w:p>
  </w:footnote>
  <w:footnote w:type="continuationSeparator" w:id="0">
    <w:p w14:paraId="5EC90575" w14:textId="77777777" w:rsidR="00DE685E" w:rsidRDefault="00DE685E" w:rsidP="00DE6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96510"/>
    <w:multiLevelType w:val="hybridMultilevel"/>
    <w:tmpl w:val="96FE2A84"/>
    <w:lvl w:ilvl="0" w:tplc="A8B84B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61E60"/>
    <w:multiLevelType w:val="hybridMultilevel"/>
    <w:tmpl w:val="FB129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670F1"/>
    <w:multiLevelType w:val="hybridMultilevel"/>
    <w:tmpl w:val="6DDE4D26"/>
    <w:lvl w:ilvl="0" w:tplc="991442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F0443"/>
    <w:multiLevelType w:val="hybridMultilevel"/>
    <w:tmpl w:val="3C9A6AEE"/>
    <w:lvl w:ilvl="0" w:tplc="A8B84B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154EF"/>
    <w:multiLevelType w:val="hybridMultilevel"/>
    <w:tmpl w:val="3A1002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A5B47"/>
    <w:multiLevelType w:val="hybridMultilevel"/>
    <w:tmpl w:val="DE82D7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C33B7"/>
    <w:multiLevelType w:val="hybridMultilevel"/>
    <w:tmpl w:val="1384FA26"/>
    <w:lvl w:ilvl="0" w:tplc="BD76D1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450352">
    <w:abstractNumId w:val="6"/>
  </w:num>
  <w:num w:numId="2" w16cid:durableId="341007096">
    <w:abstractNumId w:val="2"/>
  </w:num>
  <w:num w:numId="3" w16cid:durableId="1043215342">
    <w:abstractNumId w:val="5"/>
  </w:num>
  <w:num w:numId="4" w16cid:durableId="160588194">
    <w:abstractNumId w:val="1"/>
  </w:num>
  <w:num w:numId="5" w16cid:durableId="1691250269">
    <w:abstractNumId w:val="0"/>
  </w:num>
  <w:num w:numId="6" w16cid:durableId="273174485">
    <w:abstractNumId w:val="4"/>
  </w:num>
  <w:num w:numId="7" w16cid:durableId="1763598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1C6"/>
    <w:rsid w:val="00087951"/>
    <w:rsid w:val="000D1163"/>
    <w:rsid w:val="001D06B8"/>
    <w:rsid w:val="002F0951"/>
    <w:rsid w:val="0033522E"/>
    <w:rsid w:val="00351150"/>
    <w:rsid w:val="00380E41"/>
    <w:rsid w:val="003E05A4"/>
    <w:rsid w:val="00471C2E"/>
    <w:rsid w:val="004D653C"/>
    <w:rsid w:val="0059791A"/>
    <w:rsid w:val="005B1ED5"/>
    <w:rsid w:val="005D1C49"/>
    <w:rsid w:val="006272E4"/>
    <w:rsid w:val="00646CDB"/>
    <w:rsid w:val="00695179"/>
    <w:rsid w:val="00774DE5"/>
    <w:rsid w:val="007A171A"/>
    <w:rsid w:val="007A2287"/>
    <w:rsid w:val="00861345"/>
    <w:rsid w:val="008627AD"/>
    <w:rsid w:val="00862E8C"/>
    <w:rsid w:val="008D552F"/>
    <w:rsid w:val="009039C1"/>
    <w:rsid w:val="00A51721"/>
    <w:rsid w:val="00A711C6"/>
    <w:rsid w:val="00AA0757"/>
    <w:rsid w:val="00BC5E61"/>
    <w:rsid w:val="00C42AB4"/>
    <w:rsid w:val="00CA5F0E"/>
    <w:rsid w:val="00CC3F2D"/>
    <w:rsid w:val="00DE685E"/>
    <w:rsid w:val="00E0683D"/>
    <w:rsid w:val="00F9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4534"/>
  <w15:docId w15:val="{74A37124-0450-4A4F-8D20-54E85EDC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lsevierstylepara">
    <w:name w:val="elsevierstylepara"/>
    <w:basedOn w:val="Normal"/>
    <w:rsid w:val="0059791A"/>
    <w:pPr>
      <w:spacing w:before="100" w:beforeAutospacing="1" w:after="100" w:afterAutospacing="1"/>
    </w:pPr>
    <w:rPr>
      <w:rFonts w:eastAsia="MS Mincho"/>
      <w:lang w:eastAsia="ja-JP"/>
    </w:rPr>
  </w:style>
  <w:style w:type="paragraph" w:styleId="Prrafodelista">
    <w:name w:val="List Paragraph"/>
    <w:basedOn w:val="Normal"/>
    <w:uiPriority w:val="34"/>
    <w:qFormat/>
    <w:rsid w:val="001D06B8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DE68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685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E68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85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DE685E"/>
    <w:pPr>
      <w:tabs>
        <w:tab w:val="left" w:pos="720"/>
        <w:tab w:val="center" w:pos="3888"/>
      </w:tabs>
      <w:spacing w:line="360" w:lineRule="atLeast"/>
      <w:jc w:val="both"/>
    </w:pPr>
    <w:rPr>
      <w:sz w:val="26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DE685E"/>
    <w:rPr>
      <w:rFonts w:ascii="Times New Roman" w:eastAsia="Times New Roman" w:hAnsi="Times New Roman" w:cs="Times New Roman"/>
      <w:sz w:val="26"/>
      <w:szCs w:val="20"/>
      <w:lang w:val="eu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5E6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E61"/>
    <w:rPr>
      <w:rFonts w:ascii="Segoe UI" w:eastAsia="Times New Roman" w:hAnsi="Segoe UI" w:cs="Segoe UI"/>
      <w:sz w:val="18"/>
      <w:szCs w:val="18"/>
      <w:lang w:eastAsia="es-ES"/>
    </w:rPr>
  </w:style>
  <w:style w:type="paragraph" w:customStyle="1" w:styleId="Default">
    <w:name w:val="Default"/>
    <w:basedOn w:val="Normal"/>
    <w:uiPriority w:val="99"/>
    <w:rsid w:val="00C42AB4"/>
    <w:pPr>
      <w:autoSpaceDE w:val="0"/>
      <w:autoSpaceDN w:val="0"/>
    </w:pPr>
    <w:rPr>
      <w:rFonts w:ascii="Calibri" w:eastAsiaTheme="minorHAns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EBEE7-E3CB-4C6F-A511-9B15F659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317</Words>
  <Characters>2199</Characters>
  <Application>Microsoft Office Word</Application>
  <DocSecurity>0</DocSecurity>
  <Lines>244</Lines>
  <Paragraphs>228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Usero, Maria Jose (Dpto. Salud)</dc:creator>
  <cp:lastModifiedBy>Martin Cestao, Nerea</cp:lastModifiedBy>
  <cp:revision>4</cp:revision>
  <cp:lastPrinted>2024-02-08T09:30:00Z</cp:lastPrinted>
  <dcterms:created xsi:type="dcterms:W3CDTF">2024-03-04T07:21:00Z</dcterms:created>
  <dcterms:modified xsi:type="dcterms:W3CDTF">2024-04-26T10:45:00Z</dcterms:modified>
</cp:coreProperties>
</file>